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504B4" w14:textId="617C8518" w:rsidR="003C3891" w:rsidRPr="003C3891" w:rsidRDefault="003C3891" w:rsidP="003C3891">
      <w:pPr>
        <w:pStyle w:val="Header"/>
        <w:jc w:val="center"/>
        <w:rPr>
          <w:rFonts w:ascii="Georgia" w:hAnsi="Georgia"/>
          <w:b/>
          <w:iCs/>
        </w:rPr>
      </w:pPr>
      <w:r w:rsidRPr="003C3891">
        <w:rPr>
          <w:rFonts w:ascii="Georgia" w:hAnsi="Georgia"/>
          <w:b/>
          <w:iCs/>
        </w:rPr>
        <w:t>Personal Finance Reflection Paper</w:t>
      </w:r>
      <w:r w:rsidR="00BF0A0F">
        <w:rPr>
          <w:rFonts w:ascii="Georgia" w:hAnsi="Georgia"/>
          <w:b/>
          <w:iCs/>
        </w:rPr>
        <w:t xml:space="preserve"> (100 points)</w:t>
      </w:r>
    </w:p>
    <w:p w14:paraId="237BCEF4" w14:textId="5EAE0BAA" w:rsidR="003C3891" w:rsidRPr="003A543E" w:rsidRDefault="003C3891" w:rsidP="008801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5B340EB" w14:textId="7C4957ED" w:rsidR="00CD093D" w:rsidRPr="003A543E" w:rsidRDefault="00D41FDD" w:rsidP="008801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0A0F">
        <w:rPr>
          <w:rFonts w:ascii="Times New Roman" w:hAnsi="Times New Roman" w:cs="Times New Roman"/>
          <w:b/>
          <w:sz w:val="24"/>
          <w:szCs w:val="24"/>
        </w:rPr>
        <w:t xml:space="preserve">Due: </w:t>
      </w:r>
      <w:r w:rsidR="001351D1" w:rsidRPr="00BF0A0F">
        <w:rPr>
          <w:rFonts w:ascii="Times New Roman" w:hAnsi="Times New Roman" w:cs="Times New Roman"/>
          <w:b/>
          <w:sz w:val="24"/>
          <w:szCs w:val="24"/>
          <w:u w:val="single"/>
        </w:rPr>
        <w:t xml:space="preserve">WEDNESDAY, </w:t>
      </w:r>
      <w:r w:rsidR="00BF0A0F" w:rsidRPr="00BF0A0F">
        <w:rPr>
          <w:rFonts w:ascii="Times New Roman" w:hAnsi="Times New Roman" w:cs="Times New Roman"/>
          <w:b/>
          <w:sz w:val="24"/>
          <w:szCs w:val="24"/>
          <w:u w:val="single"/>
        </w:rPr>
        <w:t>MARCH 9</w:t>
      </w:r>
      <w:r w:rsidR="00AB534A" w:rsidRPr="00BF0A0F">
        <w:rPr>
          <w:rFonts w:ascii="Times New Roman" w:hAnsi="Times New Roman" w:cs="Times New Roman"/>
          <w:sz w:val="24"/>
          <w:szCs w:val="24"/>
        </w:rPr>
        <w:t xml:space="preserve"> </w:t>
      </w:r>
      <w:r w:rsidR="00DF2B5E" w:rsidRPr="00BF0A0F">
        <w:rPr>
          <w:rFonts w:ascii="Times New Roman" w:hAnsi="Times New Roman" w:cs="Times New Roman"/>
          <w:sz w:val="24"/>
          <w:szCs w:val="24"/>
        </w:rPr>
        <w:t>at midnight (upload to Moodle)</w:t>
      </w:r>
    </w:p>
    <w:p w14:paraId="58CE6357" w14:textId="77777777" w:rsidR="00880108" w:rsidRPr="003A543E" w:rsidRDefault="00880108" w:rsidP="008801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C5F6FF" w14:textId="721DD4B3" w:rsidR="00F4396D" w:rsidRPr="003A543E" w:rsidRDefault="00F4396D" w:rsidP="003C389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A543E">
        <w:rPr>
          <w:rFonts w:ascii="Times New Roman" w:hAnsi="Times New Roman" w:cs="Times New Roman"/>
          <w:b/>
          <w:bCs/>
          <w:sz w:val="24"/>
          <w:szCs w:val="24"/>
          <w:u w:val="single"/>
        </w:rPr>
        <w:t>Select one of the following books to read in its entirety</w:t>
      </w:r>
      <w:r w:rsidRPr="003A543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7D75C6BE" w14:textId="77777777" w:rsidR="00E60D17" w:rsidRPr="003A543E" w:rsidRDefault="00E60D17" w:rsidP="003C389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5A147D0" w14:textId="77777777" w:rsidR="00C12D2D" w:rsidRPr="003A543E" w:rsidRDefault="00C12D2D" w:rsidP="003C3891">
      <w:pPr>
        <w:pStyle w:val="ListParagraph"/>
        <w:numPr>
          <w:ilvl w:val="0"/>
          <w:numId w:val="1"/>
        </w:numPr>
        <w:contextualSpacing/>
      </w:pPr>
      <w:r w:rsidRPr="003A543E">
        <w:t>Bernstein, William (</w:t>
      </w:r>
      <w:r w:rsidR="006F0E15" w:rsidRPr="003A543E">
        <w:t>2003</w:t>
      </w:r>
      <w:r w:rsidRPr="003A543E">
        <w:t xml:space="preserve">) </w:t>
      </w:r>
      <w:r w:rsidRPr="003A543E">
        <w:rPr>
          <w:i/>
        </w:rPr>
        <w:t xml:space="preserve"> The Four Pillars of Investing:  Lessons for Building a Winning Portfolio</w:t>
      </w:r>
    </w:p>
    <w:p w14:paraId="574CD2B9" w14:textId="77777777" w:rsidR="00880108" w:rsidRPr="003A543E" w:rsidRDefault="00880108" w:rsidP="003C3891">
      <w:pPr>
        <w:pStyle w:val="ListParagraph"/>
        <w:numPr>
          <w:ilvl w:val="0"/>
          <w:numId w:val="1"/>
        </w:numPr>
        <w:contextualSpacing/>
      </w:pPr>
      <w:r w:rsidRPr="003A543E">
        <w:t xml:space="preserve">Cramer, Jim (2013) </w:t>
      </w:r>
      <w:r w:rsidRPr="003A543E">
        <w:rPr>
          <w:i/>
        </w:rPr>
        <w:t>Get Rich Carefully</w:t>
      </w:r>
    </w:p>
    <w:p w14:paraId="393CF88C" w14:textId="77777777" w:rsidR="00880108" w:rsidRPr="003A543E" w:rsidRDefault="00880108" w:rsidP="003C3891">
      <w:pPr>
        <w:pStyle w:val="ListParagraph"/>
        <w:numPr>
          <w:ilvl w:val="0"/>
          <w:numId w:val="1"/>
        </w:numPr>
        <w:contextualSpacing/>
      </w:pPr>
      <w:r w:rsidRPr="003A543E">
        <w:t xml:space="preserve">Hardy, Darren (2012) </w:t>
      </w:r>
      <w:r w:rsidRPr="003A543E">
        <w:rPr>
          <w:i/>
        </w:rPr>
        <w:t>The Compound Effect</w:t>
      </w:r>
    </w:p>
    <w:p w14:paraId="7317D791" w14:textId="77777777" w:rsidR="00880108" w:rsidRPr="003A543E" w:rsidRDefault="00880108" w:rsidP="003C3891">
      <w:pPr>
        <w:pStyle w:val="ListParagraph"/>
        <w:numPr>
          <w:ilvl w:val="0"/>
          <w:numId w:val="1"/>
        </w:numPr>
        <w:contextualSpacing/>
      </w:pPr>
      <w:r w:rsidRPr="003A543E">
        <w:t xml:space="preserve">Lowry, Erin </w:t>
      </w:r>
      <w:r w:rsidR="00A334A9" w:rsidRPr="003A543E">
        <w:t xml:space="preserve">(2017) </w:t>
      </w:r>
      <w:r w:rsidR="00A334A9" w:rsidRPr="003A543E">
        <w:rPr>
          <w:i/>
        </w:rPr>
        <w:t>Broke Millennial:  Stop Scraping By and Get Your Financial Life Together</w:t>
      </w:r>
    </w:p>
    <w:p w14:paraId="74B5C52B" w14:textId="77777777" w:rsidR="00A334A9" w:rsidRPr="003A543E" w:rsidRDefault="00A334A9" w:rsidP="003C3891">
      <w:pPr>
        <w:pStyle w:val="ListParagraph"/>
        <w:numPr>
          <w:ilvl w:val="0"/>
          <w:numId w:val="1"/>
        </w:numPr>
        <w:contextualSpacing/>
      </w:pPr>
      <w:r w:rsidRPr="003A543E">
        <w:t xml:space="preserve">Olen, Helaine and Pollack, Harold (2017 ) </w:t>
      </w:r>
      <w:r w:rsidRPr="003A543E">
        <w:rPr>
          <w:i/>
        </w:rPr>
        <w:t>The Index Card:  Why Personal Finance Doesn’t Have to Be Complicated</w:t>
      </w:r>
    </w:p>
    <w:p w14:paraId="7C59E73F" w14:textId="77777777" w:rsidR="00880108" w:rsidRPr="003A543E" w:rsidRDefault="00880108" w:rsidP="003C3891">
      <w:pPr>
        <w:pStyle w:val="ListParagraph"/>
        <w:numPr>
          <w:ilvl w:val="0"/>
          <w:numId w:val="1"/>
        </w:numPr>
        <w:contextualSpacing/>
      </w:pPr>
      <w:r w:rsidRPr="003A543E">
        <w:t xml:space="preserve">Orman, Suze (2007) </w:t>
      </w:r>
      <w:r w:rsidRPr="003A543E">
        <w:rPr>
          <w:i/>
        </w:rPr>
        <w:t>The Money Book for the Young, Fabulous and Broke</w:t>
      </w:r>
    </w:p>
    <w:p w14:paraId="200959FE" w14:textId="51D08A03" w:rsidR="00880108" w:rsidRPr="00195402" w:rsidRDefault="00880108" w:rsidP="003C3891">
      <w:pPr>
        <w:pStyle w:val="ListParagraph"/>
        <w:numPr>
          <w:ilvl w:val="0"/>
          <w:numId w:val="1"/>
        </w:numPr>
        <w:contextualSpacing/>
      </w:pPr>
      <w:r w:rsidRPr="003A543E">
        <w:t xml:space="preserve">Palmer, Kimberly  (2010) </w:t>
      </w:r>
      <w:r w:rsidRPr="003A543E">
        <w:rPr>
          <w:i/>
        </w:rPr>
        <w:t>Generation Earn:  The Young Professionals Guide to Spending, Investing &amp; Giving Back</w:t>
      </w:r>
    </w:p>
    <w:p w14:paraId="484B7273" w14:textId="2A26C8FB" w:rsidR="00195402" w:rsidRPr="003A543E" w:rsidRDefault="00195402" w:rsidP="003C3891">
      <w:pPr>
        <w:pStyle w:val="ListParagraph"/>
        <w:numPr>
          <w:ilvl w:val="0"/>
          <w:numId w:val="1"/>
        </w:numPr>
        <w:contextualSpacing/>
      </w:pPr>
      <w:r>
        <w:rPr>
          <w:iCs/>
        </w:rPr>
        <w:t xml:space="preserve">Ramsey, Dave (2013) </w:t>
      </w:r>
      <w:r>
        <w:rPr>
          <w:i/>
        </w:rPr>
        <w:t>The Total Money Makeover</w:t>
      </w:r>
    </w:p>
    <w:p w14:paraId="21CE33BA" w14:textId="77777777" w:rsidR="00880108" w:rsidRPr="003A543E" w:rsidRDefault="00880108" w:rsidP="003C3891">
      <w:pPr>
        <w:pStyle w:val="ListParagraph"/>
        <w:numPr>
          <w:ilvl w:val="0"/>
          <w:numId w:val="1"/>
        </w:numPr>
        <w:contextualSpacing/>
      </w:pPr>
      <w:r w:rsidRPr="003A543E">
        <w:t xml:space="preserve">Stanley, Thomas J. and Danko, William D. (2010) </w:t>
      </w:r>
      <w:r w:rsidRPr="003A543E">
        <w:rPr>
          <w:i/>
        </w:rPr>
        <w:t xml:space="preserve">The Millionaire Next Door:  The Surprising Secrets of America’s Wealthy </w:t>
      </w:r>
    </w:p>
    <w:p w14:paraId="58F619FA" w14:textId="77777777" w:rsidR="003C3891" w:rsidRPr="003A543E" w:rsidRDefault="00A334A9" w:rsidP="003C3891">
      <w:pPr>
        <w:pStyle w:val="ListParagraph"/>
        <w:numPr>
          <w:ilvl w:val="0"/>
          <w:numId w:val="1"/>
        </w:numPr>
        <w:contextualSpacing/>
      </w:pPr>
      <w:r w:rsidRPr="003A543E">
        <w:t xml:space="preserve">Vitug, Jason (2016) </w:t>
      </w:r>
      <w:r w:rsidRPr="003A543E">
        <w:rPr>
          <w:i/>
        </w:rPr>
        <w:t>You Only Live Once:  the Roadmap to Financial Wellness and a Purposeful Life</w:t>
      </w:r>
    </w:p>
    <w:p w14:paraId="71B02EE6" w14:textId="77777777" w:rsidR="003A543E" w:rsidRDefault="003A543E" w:rsidP="00E60D1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22F6573" w14:textId="7085F692" w:rsidR="00E60D17" w:rsidRPr="003A543E" w:rsidRDefault="003C3891" w:rsidP="00E60D1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A543E">
        <w:rPr>
          <w:rFonts w:ascii="Times New Roman" w:hAnsi="Times New Roman" w:cs="Times New Roman"/>
          <w:sz w:val="24"/>
          <w:szCs w:val="24"/>
        </w:rPr>
        <w:t xml:space="preserve">If you would like to choose a different </w:t>
      </w:r>
      <w:r w:rsidR="006F0E15" w:rsidRPr="003A543E">
        <w:rPr>
          <w:rFonts w:ascii="Times New Roman" w:hAnsi="Times New Roman" w:cs="Times New Roman"/>
          <w:sz w:val="24"/>
          <w:szCs w:val="24"/>
        </w:rPr>
        <w:t xml:space="preserve">personal finance </w:t>
      </w:r>
      <w:r w:rsidRPr="003A543E">
        <w:rPr>
          <w:rFonts w:ascii="Times New Roman" w:hAnsi="Times New Roman" w:cs="Times New Roman"/>
          <w:sz w:val="24"/>
          <w:szCs w:val="24"/>
        </w:rPr>
        <w:t>book</w:t>
      </w:r>
      <w:r w:rsidR="00E60D17" w:rsidRPr="003A543E">
        <w:rPr>
          <w:rFonts w:ascii="Times New Roman" w:hAnsi="Times New Roman" w:cs="Times New Roman"/>
          <w:sz w:val="24"/>
          <w:szCs w:val="24"/>
        </w:rPr>
        <w:t>,</w:t>
      </w:r>
      <w:r w:rsidRPr="003A543E">
        <w:rPr>
          <w:rFonts w:ascii="Times New Roman" w:hAnsi="Times New Roman" w:cs="Times New Roman"/>
          <w:sz w:val="24"/>
          <w:szCs w:val="24"/>
        </w:rPr>
        <w:t xml:space="preserve"> instructor </w:t>
      </w:r>
      <w:r w:rsidR="003A543E">
        <w:rPr>
          <w:rFonts w:ascii="Times New Roman" w:hAnsi="Times New Roman" w:cs="Times New Roman"/>
          <w:sz w:val="24"/>
          <w:szCs w:val="24"/>
        </w:rPr>
        <w:t xml:space="preserve">must approve </w:t>
      </w:r>
      <w:r w:rsidRPr="003A543E">
        <w:rPr>
          <w:rFonts w:ascii="Times New Roman" w:hAnsi="Times New Roman" w:cs="Times New Roman"/>
          <w:sz w:val="24"/>
          <w:szCs w:val="24"/>
        </w:rPr>
        <w:t>before</w:t>
      </w:r>
      <w:r w:rsidR="00AB534A" w:rsidRPr="003A543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BF0A0F">
        <w:rPr>
          <w:rFonts w:ascii="Times New Roman" w:hAnsi="Times New Roman" w:cs="Times New Roman"/>
          <w:b/>
          <w:sz w:val="24"/>
          <w:szCs w:val="24"/>
          <w:u w:val="single"/>
        </w:rPr>
        <w:t>Monday, February 14</w:t>
      </w:r>
      <w:r w:rsidR="00E60D17" w:rsidRPr="003A543E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14:paraId="1A901D3D" w14:textId="77777777" w:rsidR="00E60D17" w:rsidRPr="003A543E" w:rsidRDefault="00E60D17" w:rsidP="00E60D1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5F26358" w14:textId="0DE2534F" w:rsidR="00E60D17" w:rsidRDefault="003C3891" w:rsidP="003A543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3A543E">
        <w:rPr>
          <w:rFonts w:ascii="Times New Roman" w:hAnsi="Times New Roman" w:cs="Times New Roman"/>
          <w:b/>
          <w:sz w:val="24"/>
          <w:szCs w:val="24"/>
          <w:u w:val="single"/>
        </w:rPr>
        <w:t xml:space="preserve">Paper </w:t>
      </w:r>
      <w:r w:rsidR="00F4396D" w:rsidRPr="003A543E">
        <w:rPr>
          <w:rFonts w:ascii="Times New Roman" w:hAnsi="Times New Roman" w:cs="Times New Roman"/>
          <w:b/>
          <w:sz w:val="24"/>
          <w:szCs w:val="24"/>
          <w:u w:val="single"/>
        </w:rPr>
        <w:t>Require</w:t>
      </w:r>
      <w:r w:rsidRPr="003A543E">
        <w:rPr>
          <w:rFonts w:ascii="Times New Roman" w:hAnsi="Times New Roman" w:cs="Times New Roman"/>
          <w:b/>
          <w:sz w:val="24"/>
          <w:szCs w:val="24"/>
          <w:u w:val="single"/>
        </w:rPr>
        <w:t>ments</w:t>
      </w:r>
      <w:r w:rsidR="00F4396D" w:rsidRPr="003A543E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3EA2A590" w14:textId="77777777" w:rsidR="003A543E" w:rsidRPr="003A543E" w:rsidRDefault="003A543E" w:rsidP="003A543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</w:p>
    <w:p w14:paraId="6FBD8028" w14:textId="25BE7099" w:rsidR="00F4396D" w:rsidRPr="003A543E" w:rsidRDefault="000A21D6">
      <w:pPr>
        <w:rPr>
          <w:rFonts w:ascii="Times New Roman" w:hAnsi="Times New Roman" w:cs="Times New Roman"/>
          <w:sz w:val="24"/>
          <w:szCs w:val="24"/>
        </w:rPr>
      </w:pPr>
      <w:r w:rsidRPr="003A543E">
        <w:rPr>
          <w:rFonts w:ascii="Times New Roman" w:hAnsi="Times New Roman" w:cs="Times New Roman"/>
          <w:b/>
          <w:bCs/>
          <w:sz w:val="24"/>
          <w:szCs w:val="24"/>
        </w:rPr>
        <w:t>LENGTH:</w:t>
      </w:r>
      <w:r w:rsidRPr="003A543E">
        <w:rPr>
          <w:rFonts w:ascii="Times New Roman" w:hAnsi="Times New Roman" w:cs="Times New Roman"/>
          <w:sz w:val="24"/>
          <w:szCs w:val="24"/>
        </w:rPr>
        <w:t xml:space="preserve"> There is NOT a page limit but typical papers are approximate</w:t>
      </w:r>
      <w:r w:rsidR="00DF2B5E" w:rsidRPr="003A543E">
        <w:rPr>
          <w:rFonts w:ascii="Times New Roman" w:hAnsi="Times New Roman" w:cs="Times New Roman"/>
          <w:sz w:val="24"/>
          <w:szCs w:val="24"/>
        </w:rPr>
        <w:t>ly 5</w:t>
      </w:r>
      <w:r w:rsidRPr="003A543E">
        <w:rPr>
          <w:rFonts w:ascii="Times New Roman" w:hAnsi="Times New Roman" w:cs="Times New Roman"/>
          <w:sz w:val="24"/>
          <w:szCs w:val="24"/>
        </w:rPr>
        <w:t xml:space="preserve"> pages, double-spaced, 12-point font, using Times New Roman font.  Reference page is NOT included in your page count.  Please include page numbers.  </w:t>
      </w:r>
    </w:p>
    <w:p w14:paraId="53EA5EF7" w14:textId="77777777" w:rsidR="000A21D6" w:rsidRPr="003A543E" w:rsidRDefault="000A21D6" w:rsidP="00E60D17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3A543E">
        <w:rPr>
          <w:rFonts w:ascii="Times New Roman" w:hAnsi="Times New Roman" w:cs="Times New Roman"/>
          <w:b/>
          <w:sz w:val="24"/>
          <w:szCs w:val="24"/>
        </w:rPr>
        <w:t xml:space="preserve">FORMAT:  </w:t>
      </w:r>
      <w:r w:rsidRPr="003A543E">
        <w:rPr>
          <w:rFonts w:ascii="Times New Roman" w:hAnsi="Times New Roman" w:cs="Times New Roman"/>
          <w:bCs/>
          <w:sz w:val="24"/>
          <w:szCs w:val="24"/>
        </w:rPr>
        <w:t xml:space="preserve">Paper should be prepared according to the APA style formatting including: </w:t>
      </w:r>
    </w:p>
    <w:p w14:paraId="6149FAE0" w14:textId="77777777" w:rsidR="000A21D6" w:rsidRPr="003A543E" w:rsidRDefault="000A21D6" w:rsidP="00E60D17">
      <w:pPr>
        <w:pStyle w:val="ListParagraph"/>
        <w:numPr>
          <w:ilvl w:val="0"/>
          <w:numId w:val="6"/>
        </w:numPr>
        <w:rPr>
          <w:bCs/>
        </w:rPr>
      </w:pPr>
      <w:r w:rsidRPr="003A543E">
        <w:rPr>
          <w:bCs/>
        </w:rPr>
        <w:t>Title page:  Name, Title of Paper, Class Time, Date</w:t>
      </w:r>
    </w:p>
    <w:p w14:paraId="6E2A58B6" w14:textId="77777777" w:rsidR="000A21D6" w:rsidRPr="003A543E" w:rsidRDefault="000A21D6" w:rsidP="00E60D17">
      <w:pPr>
        <w:pStyle w:val="ListParagraph"/>
        <w:numPr>
          <w:ilvl w:val="0"/>
          <w:numId w:val="6"/>
        </w:numPr>
        <w:rPr>
          <w:bCs/>
        </w:rPr>
      </w:pPr>
      <w:r w:rsidRPr="003A543E">
        <w:rPr>
          <w:bCs/>
        </w:rPr>
        <w:t>Body</w:t>
      </w:r>
    </w:p>
    <w:p w14:paraId="699A2930" w14:textId="77777777" w:rsidR="000A21D6" w:rsidRPr="003A543E" w:rsidRDefault="000A21D6" w:rsidP="00E60D17">
      <w:pPr>
        <w:pStyle w:val="ListParagraph"/>
        <w:numPr>
          <w:ilvl w:val="0"/>
          <w:numId w:val="6"/>
        </w:numPr>
        <w:rPr>
          <w:bCs/>
        </w:rPr>
      </w:pPr>
      <w:r w:rsidRPr="003A543E">
        <w:rPr>
          <w:bCs/>
        </w:rPr>
        <w:t>References: end of paper with centered title “References”</w:t>
      </w:r>
    </w:p>
    <w:p w14:paraId="5A2B0601" w14:textId="77777777" w:rsidR="000A21D6" w:rsidRPr="003A543E" w:rsidRDefault="000A21D6" w:rsidP="00E60D17">
      <w:pPr>
        <w:pStyle w:val="ListParagraph"/>
        <w:numPr>
          <w:ilvl w:val="0"/>
          <w:numId w:val="6"/>
        </w:numPr>
        <w:rPr>
          <w:bCs/>
        </w:rPr>
      </w:pPr>
      <w:r w:rsidRPr="003A543E">
        <w:rPr>
          <w:bCs/>
        </w:rPr>
        <w:t>Margins: one inch per side</w:t>
      </w:r>
    </w:p>
    <w:p w14:paraId="2F04C653" w14:textId="63DF74C4" w:rsidR="003C3891" w:rsidRPr="003A543E" w:rsidRDefault="000A21D6" w:rsidP="00E60D17">
      <w:pPr>
        <w:pStyle w:val="ListParagraph"/>
        <w:numPr>
          <w:ilvl w:val="0"/>
          <w:numId w:val="6"/>
        </w:numPr>
        <w:rPr>
          <w:bCs/>
        </w:rPr>
      </w:pPr>
      <w:r w:rsidRPr="003A543E">
        <w:rPr>
          <w:bCs/>
        </w:rPr>
        <w:t>Page numbers: Bottom right corner of every page (in footer)</w:t>
      </w:r>
    </w:p>
    <w:p w14:paraId="0E8F81AF" w14:textId="77777777" w:rsidR="003C3891" w:rsidRPr="003A543E" w:rsidRDefault="003C3891" w:rsidP="003C3891">
      <w:pPr>
        <w:pStyle w:val="ListParagraph"/>
        <w:ind w:left="1440"/>
        <w:rPr>
          <w:b/>
        </w:rPr>
      </w:pPr>
    </w:p>
    <w:p w14:paraId="3FB33FCA" w14:textId="213776B9" w:rsidR="00A334A9" w:rsidRPr="003A543E" w:rsidRDefault="00A334A9" w:rsidP="00E60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543E">
        <w:rPr>
          <w:rFonts w:ascii="Times New Roman" w:hAnsi="Times New Roman" w:cs="Times New Roman"/>
          <w:b/>
          <w:sz w:val="24"/>
          <w:szCs w:val="24"/>
        </w:rPr>
        <w:t xml:space="preserve">CONTENT:  </w:t>
      </w:r>
      <w:r w:rsidRPr="003A543E">
        <w:rPr>
          <w:rFonts w:ascii="Times New Roman" w:hAnsi="Times New Roman" w:cs="Times New Roman"/>
          <w:sz w:val="24"/>
          <w:szCs w:val="24"/>
        </w:rPr>
        <w:t>In response to the reading prepare a paper</w:t>
      </w:r>
      <w:r w:rsidR="003C3891" w:rsidRPr="003A543E">
        <w:rPr>
          <w:rFonts w:ascii="Times New Roman" w:hAnsi="Times New Roman" w:cs="Times New Roman"/>
          <w:sz w:val="24"/>
          <w:szCs w:val="24"/>
        </w:rPr>
        <w:t>:</w:t>
      </w:r>
      <w:r w:rsidRPr="003A543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A302AC" w14:textId="2360BD6F" w:rsidR="00AB534A" w:rsidRPr="003A543E" w:rsidRDefault="003C3891" w:rsidP="00E60D17">
      <w:pPr>
        <w:pStyle w:val="ListParagraph"/>
        <w:numPr>
          <w:ilvl w:val="0"/>
          <w:numId w:val="5"/>
        </w:numPr>
      </w:pPr>
      <w:r w:rsidRPr="003A543E">
        <w:t>Identifying three to five financial tools or strategies from</w:t>
      </w:r>
      <w:r w:rsidR="00AB534A" w:rsidRPr="003A543E">
        <w:t xml:space="preserve"> the book</w:t>
      </w:r>
      <w:r w:rsidRPr="003A543E">
        <w:t>.</w:t>
      </w:r>
    </w:p>
    <w:p w14:paraId="3AAA559B" w14:textId="6E351285" w:rsidR="00A334A9" w:rsidRPr="003A543E" w:rsidRDefault="00AB534A" w:rsidP="00A334A9">
      <w:pPr>
        <w:pStyle w:val="ListParagraph"/>
        <w:numPr>
          <w:ilvl w:val="0"/>
          <w:numId w:val="5"/>
        </w:numPr>
      </w:pPr>
      <w:r w:rsidRPr="003A543E">
        <w:t xml:space="preserve">Explain how </w:t>
      </w:r>
      <w:r w:rsidR="00A334A9" w:rsidRPr="003A543E">
        <w:t xml:space="preserve">you </w:t>
      </w:r>
      <w:r w:rsidRPr="003A543E">
        <w:t>will implement each strategy</w:t>
      </w:r>
      <w:r w:rsidR="00A334A9" w:rsidRPr="003A543E">
        <w:t xml:space="preserve"> </w:t>
      </w:r>
      <w:r w:rsidR="003C3891" w:rsidRPr="003A543E">
        <w:t>in your own life.</w:t>
      </w:r>
      <w:r w:rsidR="00A334A9" w:rsidRPr="003A543E">
        <w:t xml:space="preserve"> </w:t>
      </w:r>
    </w:p>
    <w:p w14:paraId="743C8EC9" w14:textId="77777777" w:rsidR="00E60D17" w:rsidRPr="003A543E" w:rsidRDefault="00AB534A" w:rsidP="003C3891">
      <w:pPr>
        <w:pStyle w:val="ListParagraph"/>
        <w:numPr>
          <w:ilvl w:val="0"/>
          <w:numId w:val="5"/>
        </w:numPr>
        <w:rPr>
          <w:b/>
          <w:i/>
        </w:rPr>
      </w:pPr>
      <w:r w:rsidRPr="003A543E">
        <w:t xml:space="preserve">Explain </w:t>
      </w:r>
      <w:r w:rsidR="00A334A9" w:rsidRPr="003A543E">
        <w:t>the e</w:t>
      </w:r>
      <w:r w:rsidRPr="003A543E">
        <w:t>xpected personal result of each financial tool or strategy</w:t>
      </w:r>
      <w:r w:rsidR="003C3891" w:rsidRPr="003A543E">
        <w:t>.</w:t>
      </w:r>
    </w:p>
    <w:p w14:paraId="068120D3" w14:textId="581E9122" w:rsidR="003C3891" w:rsidRPr="003A543E" w:rsidRDefault="00AB534A" w:rsidP="003C3891">
      <w:pPr>
        <w:pStyle w:val="ListParagraph"/>
        <w:numPr>
          <w:ilvl w:val="0"/>
          <w:numId w:val="5"/>
        </w:numPr>
        <w:rPr>
          <w:b/>
          <w:i/>
        </w:rPr>
      </w:pPr>
      <w:r w:rsidRPr="003A543E">
        <w:t xml:space="preserve">Support selected strategies by reference to other external </w:t>
      </w:r>
      <w:r w:rsidR="00E60D17" w:rsidRPr="003A543E">
        <w:t>sources</w:t>
      </w:r>
      <w:r w:rsidRPr="003A543E">
        <w:t xml:space="preserve"> (</w:t>
      </w:r>
      <w:r w:rsidRPr="003A543E">
        <w:rPr>
          <w:b/>
          <w:i/>
        </w:rPr>
        <w:t>minimum of 3 additional sources is required)</w:t>
      </w:r>
      <w:r w:rsidR="003C3891" w:rsidRPr="003A543E">
        <w:rPr>
          <w:b/>
          <w:i/>
        </w:rPr>
        <w:t xml:space="preserve"> </w:t>
      </w:r>
    </w:p>
    <w:p w14:paraId="50CB3A18" w14:textId="77777777" w:rsidR="00E60D17" w:rsidRPr="003A543E" w:rsidRDefault="00E60D17" w:rsidP="00E60D1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797A8EDB" w14:textId="6383C28B" w:rsidR="003C3891" w:rsidRPr="003A543E" w:rsidRDefault="003C3891" w:rsidP="00E60D1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A543E">
        <w:rPr>
          <w:rFonts w:ascii="Times New Roman" w:hAnsi="Times New Roman" w:cs="Times New Roman"/>
          <w:sz w:val="24"/>
          <w:szCs w:val="24"/>
          <w:u w:val="single"/>
        </w:rPr>
        <w:t>Source suggestions:</w:t>
      </w:r>
    </w:p>
    <w:p w14:paraId="6DC7624A" w14:textId="77777777" w:rsidR="003C3891" w:rsidRPr="003A543E" w:rsidRDefault="003C3891" w:rsidP="00E60D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543E">
        <w:rPr>
          <w:rFonts w:ascii="Times New Roman" w:hAnsi="Times New Roman" w:cs="Times New Roman"/>
          <w:sz w:val="24"/>
          <w:szCs w:val="24"/>
        </w:rPr>
        <w:t>Suggested library databases: Business Source Premier and ABI Inform</w:t>
      </w:r>
    </w:p>
    <w:p w14:paraId="15129F1B" w14:textId="77777777" w:rsidR="003C3891" w:rsidRPr="003A543E" w:rsidRDefault="003C3891" w:rsidP="00E60D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6E89C8" w14:textId="77777777" w:rsidR="003C3891" w:rsidRPr="003A543E" w:rsidRDefault="003C3891" w:rsidP="00E60D1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A543E">
        <w:rPr>
          <w:rFonts w:ascii="Times New Roman" w:hAnsi="Times New Roman" w:cs="Times New Roman"/>
          <w:sz w:val="24"/>
          <w:szCs w:val="24"/>
        </w:rPr>
        <w:t xml:space="preserve">Good sources in the popular press are the </w:t>
      </w:r>
      <w:r w:rsidRPr="003A543E">
        <w:rPr>
          <w:rFonts w:ascii="Times New Roman" w:hAnsi="Times New Roman" w:cs="Times New Roman"/>
          <w:i/>
          <w:sz w:val="24"/>
          <w:szCs w:val="24"/>
        </w:rPr>
        <w:t>Wall Street Journal</w:t>
      </w:r>
      <w:r w:rsidRPr="003A543E">
        <w:rPr>
          <w:rFonts w:ascii="Times New Roman" w:hAnsi="Times New Roman" w:cs="Times New Roman"/>
          <w:sz w:val="24"/>
          <w:szCs w:val="24"/>
        </w:rPr>
        <w:t xml:space="preserve">, </w:t>
      </w:r>
      <w:r w:rsidRPr="003A543E">
        <w:rPr>
          <w:rFonts w:ascii="Times New Roman" w:hAnsi="Times New Roman" w:cs="Times New Roman"/>
          <w:i/>
          <w:sz w:val="24"/>
          <w:szCs w:val="24"/>
        </w:rPr>
        <w:t>The</w:t>
      </w:r>
      <w:r w:rsidRPr="003A543E">
        <w:rPr>
          <w:rFonts w:ascii="Times New Roman" w:hAnsi="Times New Roman" w:cs="Times New Roman"/>
          <w:sz w:val="24"/>
          <w:szCs w:val="24"/>
        </w:rPr>
        <w:t xml:space="preserve"> </w:t>
      </w:r>
      <w:r w:rsidRPr="003A543E">
        <w:rPr>
          <w:rFonts w:ascii="Times New Roman" w:hAnsi="Times New Roman" w:cs="Times New Roman"/>
          <w:i/>
          <w:sz w:val="24"/>
          <w:szCs w:val="24"/>
        </w:rPr>
        <w:t>New York Times</w:t>
      </w:r>
      <w:r w:rsidRPr="003A543E">
        <w:rPr>
          <w:rFonts w:ascii="Times New Roman" w:hAnsi="Times New Roman" w:cs="Times New Roman"/>
          <w:sz w:val="24"/>
          <w:szCs w:val="24"/>
        </w:rPr>
        <w:t xml:space="preserve">, </w:t>
      </w:r>
      <w:r w:rsidRPr="003A543E">
        <w:rPr>
          <w:rFonts w:ascii="Times New Roman" w:hAnsi="Times New Roman" w:cs="Times New Roman"/>
          <w:i/>
          <w:sz w:val="24"/>
          <w:szCs w:val="24"/>
        </w:rPr>
        <w:t>The Washington Post</w:t>
      </w:r>
      <w:r w:rsidRPr="003A543E">
        <w:rPr>
          <w:rFonts w:ascii="Times New Roman" w:hAnsi="Times New Roman" w:cs="Times New Roman"/>
          <w:sz w:val="24"/>
          <w:szCs w:val="24"/>
        </w:rPr>
        <w:t xml:space="preserve">, </w:t>
      </w:r>
      <w:r w:rsidRPr="003A543E">
        <w:rPr>
          <w:rFonts w:ascii="Times New Roman" w:hAnsi="Times New Roman" w:cs="Times New Roman"/>
          <w:i/>
          <w:sz w:val="24"/>
          <w:szCs w:val="24"/>
        </w:rPr>
        <w:t xml:space="preserve">Business Insider, Forbes, Fortune, Inc., Entrepreneur, Bloomberg Businessweek, </w:t>
      </w:r>
      <w:r w:rsidRPr="003A543E">
        <w:rPr>
          <w:rFonts w:ascii="Times New Roman" w:hAnsi="Times New Roman" w:cs="Times New Roman"/>
          <w:sz w:val="24"/>
          <w:szCs w:val="24"/>
        </w:rPr>
        <w:t>and</w:t>
      </w:r>
      <w:r w:rsidRPr="003A543E">
        <w:rPr>
          <w:rFonts w:ascii="Times New Roman" w:hAnsi="Times New Roman" w:cs="Times New Roman"/>
          <w:i/>
          <w:sz w:val="24"/>
          <w:szCs w:val="24"/>
        </w:rPr>
        <w:t xml:space="preserve"> Fast Company.  </w:t>
      </w:r>
    </w:p>
    <w:p w14:paraId="2A0A7137" w14:textId="12277957" w:rsidR="00AB534A" w:rsidRPr="003A543E" w:rsidRDefault="00AB534A" w:rsidP="003C3891">
      <w:pPr>
        <w:pStyle w:val="ListParagraph"/>
        <w:rPr>
          <w:b/>
        </w:rPr>
      </w:pPr>
    </w:p>
    <w:p w14:paraId="6DA610BC" w14:textId="77777777" w:rsidR="00DF2B5E" w:rsidRPr="003A543E" w:rsidRDefault="00DF2B5E" w:rsidP="000A21D6">
      <w:pPr>
        <w:rPr>
          <w:rFonts w:ascii="Times New Roman" w:hAnsi="Times New Roman" w:cs="Times New Roman"/>
          <w:b/>
          <w:sz w:val="24"/>
          <w:szCs w:val="24"/>
        </w:rPr>
      </w:pPr>
      <w:r w:rsidRPr="003A543E">
        <w:rPr>
          <w:rFonts w:ascii="Times New Roman" w:hAnsi="Times New Roman" w:cs="Times New Roman"/>
          <w:b/>
          <w:sz w:val="24"/>
          <w:szCs w:val="24"/>
        </w:rPr>
        <w:t xml:space="preserve">GOOD WRITING TIPS </w:t>
      </w:r>
    </w:p>
    <w:p w14:paraId="16DD00A0" w14:textId="77777777" w:rsidR="00AB534A" w:rsidRPr="003A543E" w:rsidRDefault="00AB534A" w:rsidP="00AB534A">
      <w:pPr>
        <w:rPr>
          <w:rFonts w:ascii="Times New Roman" w:hAnsi="Times New Roman" w:cs="Times New Roman"/>
          <w:sz w:val="24"/>
          <w:szCs w:val="24"/>
        </w:rPr>
      </w:pPr>
      <w:r w:rsidRPr="003A543E">
        <w:rPr>
          <w:rFonts w:ascii="Times New Roman" w:hAnsi="Times New Roman" w:cs="Times New Roman"/>
          <w:sz w:val="24"/>
          <w:szCs w:val="24"/>
        </w:rPr>
        <w:t xml:space="preserve">BE CONSICE: Delete unnecessary words, phrases, and sentences to drastically improve your writing. Scientific writing is concise and to-the-point! </w:t>
      </w:r>
    </w:p>
    <w:p w14:paraId="376DA536" w14:textId="77777777" w:rsidR="00AB534A" w:rsidRPr="003A543E" w:rsidRDefault="00AB534A" w:rsidP="00AB534A">
      <w:pPr>
        <w:rPr>
          <w:rFonts w:ascii="Times New Roman" w:hAnsi="Times New Roman" w:cs="Times New Roman"/>
          <w:sz w:val="24"/>
          <w:szCs w:val="24"/>
        </w:rPr>
      </w:pPr>
      <w:r w:rsidRPr="003A543E">
        <w:rPr>
          <w:rFonts w:ascii="Times New Roman" w:hAnsi="Times New Roman" w:cs="Times New Roman"/>
          <w:sz w:val="24"/>
          <w:szCs w:val="24"/>
        </w:rPr>
        <w:t xml:space="preserve">REVISE AND REWRITE: Good writing takes hard work. Give yourself enough time to take a break from the paper. Time away from the paper provides perspective regarding organization and allows the opportunity to find technical errors. </w:t>
      </w:r>
    </w:p>
    <w:p w14:paraId="0467CD1B" w14:textId="77777777" w:rsidR="00AB534A" w:rsidRPr="003A543E" w:rsidRDefault="00AB534A" w:rsidP="000A21D6">
      <w:pPr>
        <w:rPr>
          <w:rFonts w:ascii="Times New Roman" w:hAnsi="Times New Roman" w:cs="Times New Roman"/>
          <w:sz w:val="24"/>
          <w:szCs w:val="24"/>
        </w:rPr>
      </w:pPr>
      <w:r w:rsidRPr="003A543E">
        <w:rPr>
          <w:rFonts w:ascii="Times New Roman" w:hAnsi="Times New Roman" w:cs="Times New Roman"/>
          <w:sz w:val="24"/>
          <w:szCs w:val="24"/>
        </w:rPr>
        <w:t xml:space="preserve">CITATIONS: It is imperative that you use good citation habits. It is plagiarism to use other writers’ words and IDEAS. </w:t>
      </w:r>
    </w:p>
    <w:p w14:paraId="1D343909" w14:textId="77777777" w:rsidR="00DF2B5E" w:rsidRPr="003A543E" w:rsidRDefault="000A21D6" w:rsidP="000A21D6">
      <w:pPr>
        <w:rPr>
          <w:rFonts w:ascii="Times New Roman" w:hAnsi="Times New Roman" w:cs="Times New Roman"/>
          <w:sz w:val="24"/>
          <w:szCs w:val="24"/>
        </w:rPr>
      </w:pPr>
      <w:r w:rsidRPr="003A543E">
        <w:rPr>
          <w:rFonts w:ascii="Times New Roman" w:hAnsi="Times New Roman" w:cs="Times New Roman"/>
          <w:sz w:val="24"/>
          <w:szCs w:val="24"/>
        </w:rPr>
        <w:t xml:space="preserve">QUOTATIONS: Quotations should generally not be used. </w:t>
      </w:r>
    </w:p>
    <w:p w14:paraId="777CD8E5" w14:textId="77777777" w:rsidR="00DF2B5E" w:rsidRPr="003A543E" w:rsidRDefault="000A21D6" w:rsidP="00DF2B5E">
      <w:pPr>
        <w:rPr>
          <w:rFonts w:ascii="Times New Roman" w:hAnsi="Times New Roman" w:cs="Times New Roman"/>
          <w:sz w:val="24"/>
          <w:szCs w:val="24"/>
        </w:rPr>
      </w:pPr>
      <w:r w:rsidRPr="003A543E">
        <w:rPr>
          <w:rFonts w:ascii="Times New Roman" w:hAnsi="Times New Roman" w:cs="Times New Roman"/>
          <w:sz w:val="24"/>
          <w:szCs w:val="24"/>
        </w:rPr>
        <w:t xml:space="preserve">AVOID SLANG. USE PROFESSIONAL LANGUAGE </w:t>
      </w:r>
    </w:p>
    <w:p w14:paraId="0B99C61A" w14:textId="77777777" w:rsidR="00DF2B5E" w:rsidRPr="003A543E" w:rsidRDefault="000A21D6" w:rsidP="00DF2B5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3A543E">
        <w:rPr>
          <w:rFonts w:ascii="Times New Roman" w:hAnsi="Times New Roman" w:cs="Times New Roman"/>
          <w:sz w:val="24"/>
          <w:szCs w:val="24"/>
        </w:rPr>
        <w:t>“conducted a study” instead of “did a study”</w:t>
      </w:r>
    </w:p>
    <w:p w14:paraId="25517F21" w14:textId="77777777" w:rsidR="00DF2B5E" w:rsidRPr="003A543E" w:rsidRDefault="000A21D6" w:rsidP="00DF2B5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3A543E">
        <w:rPr>
          <w:rFonts w:ascii="Times New Roman" w:hAnsi="Times New Roman" w:cs="Times New Roman"/>
          <w:sz w:val="24"/>
          <w:szCs w:val="24"/>
        </w:rPr>
        <w:t xml:space="preserve"> “examined” instead of “looked at”</w:t>
      </w:r>
    </w:p>
    <w:p w14:paraId="4286EADB" w14:textId="77777777" w:rsidR="00DF2B5E" w:rsidRPr="003A543E" w:rsidRDefault="000A21D6" w:rsidP="00DF2B5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3A543E">
        <w:rPr>
          <w:rFonts w:ascii="Times New Roman" w:hAnsi="Times New Roman" w:cs="Times New Roman"/>
          <w:sz w:val="24"/>
          <w:szCs w:val="24"/>
        </w:rPr>
        <w:t xml:space="preserve"> “utilize” instead of “use” (where appropriate) </w:t>
      </w:r>
    </w:p>
    <w:p w14:paraId="4CECB38B" w14:textId="77777777" w:rsidR="00DF2B5E" w:rsidRPr="003A543E" w:rsidRDefault="000A21D6" w:rsidP="00DF2B5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3A543E">
        <w:rPr>
          <w:rFonts w:ascii="Times New Roman" w:hAnsi="Times New Roman" w:cs="Times New Roman"/>
          <w:sz w:val="24"/>
          <w:szCs w:val="24"/>
        </w:rPr>
        <w:t xml:space="preserve">“great deal” instead of “a lot” </w:t>
      </w:r>
    </w:p>
    <w:p w14:paraId="6B8E7495" w14:textId="77777777" w:rsidR="00E60D17" w:rsidRPr="003A543E" w:rsidRDefault="000A21D6" w:rsidP="00E60D17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3A543E">
        <w:rPr>
          <w:rFonts w:ascii="Times New Roman" w:hAnsi="Times New Roman" w:cs="Times New Roman"/>
          <w:sz w:val="24"/>
          <w:szCs w:val="24"/>
        </w:rPr>
        <w:t xml:space="preserve">“furthermore” instead of run-on sentences </w:t>
      </w:r>
    </w:p>
    <w:p w14:paraId="5FDE66E2" w14:textId="77777777" w:rsidR="00E60D17" w:rsidRPr="003A543E" w:rsidRDefault="00E60D17" w:rsidP="00E60D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79D640" w14:textId="19116519" w:rsidR="00254435" w:rsidRPr="00D23DF5" w:rsidRDefault="000A21D6" w:rsidP="00D23D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543E">
        <w:rPr>
          <w:rFonts w:ascii="Times New Roman" w:hAnsi="Times New Roman" w:cs="Times New Roman"/>
          <w:sz w:val="24"/>
          <w:szCs w:val="24"/>
        </w:rPr>
        <w:t>USE ASSISTANCE OF WRITING CENTER WHEN NEEDED.</w:t>
      </w:r>
    </w:p>
    <w:p w14:paraId="20D0024C" w14:textId="4D51AD80" w:rsidR="003C3891" w:rsidRPr="003A543E" w:rsidRDefault="003C3891" w:rsidP="003C3891">
      <w:pPr>
        <w:rPr>
          <w:rFonts w:ascii="Times New Roman" w:hAnsi="Times New Roman" w:cs="Times New Roman"/>
          <w:sz w:val="24"/>
          <w:szCs w:val="24"/>
          <w:u w:val="single"/>
        </w:rPr>
      </w:pPr>
      <w:r w:rsidRPr="003A543E">
        <w:rPr>
          <w:rFonts w:ascii="Times New Roman" w:hAnsi="Times New Roman" w:cs="Times New Roman"/>
          <w:sz w:val="24"/>
          <w:szCs w:val="24"/>
          <w:u w:val="single"/>
        </w:rPr>
        <w:t xml:space="preserve">Grading:  </w:t>
      </w:r>
    </w:p>
    <w:p w14:paraId="66F4D4C1" w14:textId="07AAB392" w:rsidR="003C3891" w:rsidRPr="003A543E" w:rsidRDefault="003C3891" w:rsidP="003A54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543E">
        <w:rPr>
          <w:rFonts w:ascii="Times New Roman" w:hAnsi="Times New Roman" w:cs="Times New Roman"/>
          <w:sz w:val="24"/>
          <w:szCs w:val="24"/>
        </w:rPr>
        <w:t>____</w:t>
      </w:r>
      <w:r w:rsidR="00254435" w:rsidRPr="003A543E">
        <w:rPr>
          <w:rFonts w:ascii="Times New Roman" w:hAnsi="Times New Roman" w:cs="Times New Roman"/>
          <w:sz w:val="24"/>
          <w:szCs w:val="24"/>
        </w:rPr>
        <w:t xml:space="preserve">Clearly identifies a </w:t>
      </w:r>
      <w:r w:rsidR="00254435" w:rsidRPr="00BF0A0F">
        <w:rPr>
          <w:rFonts w:ascii="Times New Roman" w:hAnsi="Times New Roman" w:cs="Times New Roman"/>
          <w:b/>
          <w:bCs/>
          <w:sz w:val="24"/>
          <w:szCs w:val="24"/>
          <w:u w:val="single"/>
        </w:rPr>
        <w:t>minimum of three</w:t>
      </w:r>
      <w:r w:rsidR="00254435" w:rsidRPr="003A543E">
        <w:rPr>
          <w:rFonts w:ascii="Times New Roman" w:hAnsi="Times New Roman" w:cs="Times New Roman"/>
          <w:sz w:val="24"/>
          <w:szCs w:val="24"/>
        </w:rPr>
        <w:t xml:space="preserve"> financial tools or strategies.</w:t>
      </w:r>
    </w:p>
    <w:p w14:paraId="5992E453" w14:textId="3AB797D8" w:rsidR="003C3891" w:rsidRPr="003A543E" w:rsidRDefault="003C3891" w:rsidP="003A54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543E">
        <w:rPr>
          <w:rFonts w:ascii="Times New Roman" w:hAnsi="Times New Roman" w:cs="Times New Roman"/>
          <w:sz w:val="24"/>
          <w:szCs w:val="24"/>
        </w:rPr>
        <w:t xml:space="preserve">____Develops a well-thought out idea, explains it clearly, and shows specifically how the </w:t>
      </w:r>
      <w:r w:rsidR="00254435" w:rsidRPr="003A543E">
        <w:rPr>
          <w:rFonts w:ascii="Times New Roman" w:hAnsi="Times New Roman" w:cs="Times New Roman"/>
          <w:sz w:val="24"/>
          <w:szCs w:val="24"/>
        </w:rPr>
        <w:t>strategies will be applied.</w:t>
      </w:r>
    </w:p>
    <w:p w14:paraId="734E39C9" w14:textId="30ADC060" w:rsidR="003C3891" w:rsidRPr="003A543E" w:rsidRDefault="003C3891" w:rsidP="003A54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543E">
        <w:rPr>
          <w:rFonts w:ascii="Times New Roman" w:hAnsi="Times New Roman" w:cs="Times New Roman"/>
          <w:sz w:val="24"/>
          <w:szCs w:val="24"/>
        </w:rPr>
        <w:t xml:space="preserve">____Demonstrates the ability to synthesize information from reputable sources and compile various opinions about the </w:t>
      </w:r>
      <w:r w:rsidR="00254435" w:rsidRPr="003A543E">
        <w:rPr>
          <w:rFonts w:ascii="Times New Roman" w:hAnsi="Times New Roman" w:cs="Times New Roman"/>
          <w:sz w:val="24"/>
          <w:szCs w:val="24"/>
        </w:rPr>
        <w:t>strategies.</w:t>
      </w:r>
    </w:p>
    <w:p w14:paraId="1B0BDAF8" w14:textId="0FFE708F" w:rsidR="003C3891" w:rsidRPr="003A543E" w:rsidRDefault="003C3891" w:rsidP="003A54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543E">
        <w:rPr>
          <w:rFonts w:ascii="Times New Roman" w:hAnsi="Times New Roman" w:cs="Times New Roman"/>
          <w:sz w:val="24"/>
          <w:szCs w:val="24"/>
        </w:rPr>
        <w:t xml:space="preserve">____Reports the </w:t>
      </w:r>
      <w:r w:rsidR="00254435" w:rsidRPr="003A543E">
        <w:rPr>
          <w:rFonts w:ascii="Times New Roman" w:hAnsi="Times New Roman" w:cs="Times New Roman"/>
          <w:sz w:val="24"/>
          <w:szCs w:val="24"/>
        </w:rPr>
        <w:t>expected result from the strategies applied.</w:t>
      </w:r>
    </w:p>
    <w:p w14:paraId="06175CA9" w14:textId="6ECC44CA" w:rsidR="003C3891" w:rsidRPr="003A543E" w:rsidRDefault="003C3891" w:rsidP="003A54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543E">
        <w:rPr>
          <w:rFonts w:ascii="Times New Roman" w:hAnsi="Times New Roman" w:cs="Times New Roman"/>
          <w:sz w:val="24"/>
          <w:szCs w:val="24"/>
        </w:rPr>
        <w:t>____</w:t>
      </w:r>
      <w:r w:rsidR="00BF0A0F">
        <w:rPr>
          <w:rFonts w:ascii="Times New Roman" w:hAnsi="Times New Roman" w:cs="Times New Roman"/>
          <w:sz w:val="24"/>
          <w:szCs w:val="24"/>
        </w:rPr>
        <w:t xml:space="preserve">References a </w:t>
      </w:r>
      <w:r w:rsidR="00BF0A0F" w:rsidRPr="00BF0A0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minimum of </w:t>
      </w:r>
      <w:r w:rsidR="00254435" w:rsidRPr="00BF0A0F"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BF0A0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sources</w:t>
      </w:r>
      <w:r w:rsidR="00BF0A0F" w:rsidRPr="00BF0A0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outside book</w:t>
      </w:r>
      <w:r w:rsidR="00BF0A0F">
        <w:rPr>
          <w:rFonts w:ascii="Times New Roman" w:hAnsi="Times New Roman" w:cs="Times New Roman"/>
          <w:sz w:val="24"/>
          <w:szCs w:val="24"/>
        </w:rPr>
        <w:t xml:space="preserve"> to support strategy</w:t>
      </w:r>
      <w:r w:rsidRPr="003A543E">
        <w:rPr>
          <w:rFonts w:ascii="Times New Roman" w:hAnsi="Times New Roman" w:cs="Times New Roman"/>
          <w:sz w:val="24"/>
          <w:szCs w:val="24"/>
        </w:rPr>
        <w:t>; uses in-text citations appropriately</w:t>
      </w:r>
    </w:p>
    <w:p w14:paraId="7DBCC154" w14:textId="77777777" w:rsidR="00254435" w:rsidRPr="003A543E" w:rsidRDefault="00254435" w:rsidP="003C3891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494A84DA" w14:textId="2F30C9DC" w:rsidR="003C3891" w:rsidRPr="003A543E" w:rsidRDefault="003C3891" w:rsidP="003A54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543E">
        <w:rPr>
          <w:rFonts w:ascii="Times New Roman" w:hAnsi="Times New Roman" w:cs="Times New Roman"/>
          <w:sz w:val="24"/>
          <w:szCs w:val="24"/>
          <w:u w:val="single"/>
        </w:rPr>
        <w:t>Other elements of grading</w:t>
      </w:r>
      <w:r w:rsidRPr="003A543E">
        <w:rPr>
          <w:rFonts w:ascii="Times New Roman" w:hAnsi="Times New Roman" w:cs="Times New Roman"/>
          <w:sz w:val="24"/>
          <w:szCs w:val="24"/>
        </w:rPr>
        <w:t>:</w:t>
      </w:r>
    </w:p>
    <w:p w14:paraId="4AD787A5" w14:textId="3EEB993F" w:rsidR="003C3891" w:rsidRPr="003A543E" w:rsidRDefault="003C3891" w:rsidP="003A54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543E">
        <w:rPr>
          <w:rFonts w:ascii="Times New Roman" w:hAnsi="Times New Roman" w:cs="Times New Roman"/>
          <w:sz w:val="24"/>
          <w:szCs w:val="24"/>
        </w:rPr>
        <w:t>____Clarity</w:t>
      </w:r>
      <w:r w:rsidRPr="003A543E">
        <w:rPr>
          <w:rFonts w:ascii="Times New Roman" w:hAnsi="Times New Roman" w:cs="Times New Roman"/>
          <w:sz w:val="24"/>
          <w:szCs w:val="24"/>
        </w:rPr>
        <w:tab/>
      </w:r>
      <w:r w:rsidRPr="003A543E">
        <w:rPr>
          <w:rFonts w:ascii="Times New Roman" w:hAnsi="Times New Roman" w:cs="Times New Roman"/>
          <w:sz w:val="24"/>
          <w:szCs w:val="24"/>
        </w:rPr>
        <w:tab/>
      </w:r>
      <w:r w:rsidRPr="003A543E">
        <w:rPr>
          <w:rFonts w:ascii="Times New Roman" w:hAnsi="Times New Roman" w:cs="Times New Roman"/>
          <w:sz w:val="24"/>
          <w:szCs w:val="24"/>
        </w:rPr>
        <w:tab/>
      </w:r>
      <w:r w:rsidRPr="003A543E">
        <w:rPr>
          <w:rFonts w:ascii="Times New Roman" w:hAnsi="Times New Roman" w:cs="Times New Roman"/>
          <w:sz w:val="24"/>
          <w:szCs w:val="24"/>
        </w:rPr>
        <w:tab/>
        <w:t>____Insights</w:t>
      </w:r>
      <w:r w:rsidRPr="003A543E">
        <w:rPr>
          <w:rFonts w:ascii="Times New Roman" w:hAnsi="Times New Roman" w:cs="Times New Roman"/>
          <w:sz w:val="24"/>
          <w:szCs w:val="24"/>
        </w:rPr>
        <w:tab/>
      </w:r>
      <w:r w:rsidRPr="003A543E">
        <w:rPr>
          <w:rFonts w:ascii="Times New Roman" w:hAnsi="Times New Roman" w:cs="Times New Roman"/>
          <w:sz w:val="24"/>
          <w:szCs w:val="24"/>
        </w:rPr>
        <w:tab/>
      </w:r>
      <w:r w:rsidRPr="003A543E">
        <w:rPr>
          <w:rFonts w:ascii="Times New Roman" w:hAnsi="Times New Roman" w:cs="Times New Roman"/>
          <w:sz w:val="24"/>
          <w:szCs w:val="24"/>
        </w:rPr>
        <w:tab/>
      </w:r>
      <w:r w:rsidRPr="003A543E">
        <w:rPr>
          <w:rFonts w:ascii="Times New Roman" w:hAnsi="Times New Roman" w:cs="Times New Roman"/>
          <w:sz w:val="24"/>
          <w:szCs w:val="24"/>
        </w:rPr>
        <w:tab/>
      </w:r>
      <w:r w:rsidR="003A543E">
        <w:rPr>
          <w:rFonts w:ascii="Times New Roman" w:hAnsi="Times New Roman" w:cs="Times New Roman"/>
          <w:sz w:val="24"/>
          <w:szCs w:val="24"/>
        </w:rPr>
        <w:tab/>
      </w:r>
      <w:r w:rsidRPr="003A543E">
        <w:rPr>
          <w:rFonts w:ascii="Times New Roman" w:hAnsi="Times New Roman" w:cs="Times New Roman"/>
          <w:sz w:val="24"/>
          <w:szCs w:val="24"/>
        </w:rPr>
        <w:t>____Writing</w:t>
      </w:r>
      <w:r w:rsidRPr="003A543E">
        <w:rPr>
          <w:rFonts w:ascii="Times New Roman" w:hAnsi="Times New Roman" w:cs="Times New Roman"/>
          <w:sz w:val="24"/>
          <w:szCs w:val="24"/>
        </w:rPr>
        <w:tab/>
      </w:r>
    </w:p>
    <w:p w14:paraId="497BA6B9" w14:textId="5C177D5D" w:rsidR="003C3891" w:rsidRPr="003A543E" w:rsidRDefault="003C3891" w:rsidP="003A54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543E">
        <w:rPr>
          <w:rFonts w:ascii="Times New Roman" w:hAnsi="Times New Roman" w:cs="Times New Roman"/>
          <w:sz w:val="24"/>
          <w:szCs w:val="24"/>
        </w:rPr>
        <w:t>____Thoroughness</w:t>
      </w:r>
      <w:r w:rsidRPr="003A543E">
        <w:rPr>
          <w:rFonts w:ascii="Times New Roman" w:hAnsi="Times New Roman" w:cs="Times New Roman"/>
          <w:sz w:val="24"/>
          <w:szCs w:val="24"/>
        </w:rPr>
        <w:tab/>
      </w:r>
      <w:r w:rsidRPr="003A543E">
        <w:rPr>
          <w:rFonts w:ascii="Times New Roman" w:hAnsi="Times New Roman" w:cs="Times New Roman"/>
          <w:sz w:val="24"/>
          <w:szCs w:val="24"/>
        </w:rPr>
        <w:tab/>
      </w:r>
      <w:r w:rsidRPr="003A543E">
        <w:rPr>
          <w:rFonts w:ascii="Times New Roman" w:hAnsi="Times New Roman" w:cs="Times New Roman"/>
          <w:sz w:val="24"/>
          <w:szCs w:val="24"/>
        </w:rPr>
        <w:tab/>
        <w:t>____Organization &amp; Formatting</w:t>
      </w:r>
      <w:r w:rsidRPr="003A543E">
        <w:rPr>
          <w:rFonts w:ascii="Times New Roman" w:hAnsi="Times New Roman" w:cs="Times New Roman"/>
          <w:sz w:val="24"/>
          <w:szCs w:val="24"/>
        </w:rPr>
        <w:tab/>
      </w:r>
      <w:r w:rsidRPr="003A543E">
        <w:rPr>
          <w:rFonts w:ascii="Times New Roman" w:hAnsi="Times New Roman" w:cs="Times New Roman"/>
          <w:sz w:val="24"/>
          <w:szCs w:val="24"/>
        </w:rPr>
        <w:tab/>
        <w:t>____Grammar</w:t>
      </w:r>
    </w:p>
    <w:p w14:paraId="531DA621" w14:textId="1D3E5F5C" w:rsidR="00CD093D" w:rsidRPr="003A543E" w:rsidRDefault="003C3891" w:rsidP="003A54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543E">
        <w:rPr>
          <w:rFonts w:ascii="Times New Roman" w:hAnsi="Times New Roman" w:cs="Times New Roman"/>
          <w:sz w:val="24"/>
          <w:szCs w:val="24"/>
        </w:rPr>
        <w:t>____Insights</w:t>
      </w:r>
      <w:r w:rsidRPr="003A543E">
        <w:rPr>
          <w:rFonts w:ascii="Times New Roman" w:hAnsi="Times New Roman" w:cs="Times New Roman"/>
          <w:sz w:val="24"/>
          <w:szCs w:val="24"/>
        </w:rPr>
        <w:tab/>
      </w:r>
      <w:r w:rsidRPr="003A543E">
        <w:rPr>
          <w:rFonts w:ascii="Times New Roman" w:hAnsi="Times New Roman" w:cs="Times New Roman"/>
          <w:sz w:val="24"/>
          <w:szCs w:val="24"/>
        </w:rPr>
        <w:tab/>
      </w:r>
      <w:r w:rsidRPr="003A543E">
        <w:rPr>
          <w:rFonts w:ascii="Times New Roman" w:hAnsi="Times New Roman" w:cs="Times New Roman"/>
          <w:sz w:val="24"/>
          <w:szCs w:val="24"/>
        </w:rPr>
        <w:tab/>
      </w:r>
      <w:r w:rsidRPr="003A543E">
        <w:rPr>
          <w:rFonts w:ascii="Times New Roman" w:hAnsi="Times New Roman" w:cs="Times New Roman"/>
          <w:sz w:val="24"/>
          <w:szCs w:val="24"/>
        </w:rPr>
        <w:tab/>
        <w:t xml:space="preserve">____Works cited </w:t>
      </w:r>
      <w:r w:rsidRPr="003A543E">
        <w:rPr>
          <w:rFonts w:ascii="Times New Roman" w:hAnsi="Times New Roman" w:cs="Times New Roman"/>
          <w:sz w:val="24"/>
          <w:szCs w:val="24"/>
        </w:rPr>
        <w:tab/>
      </w:r>
      <w:r w:rsidRPr="003A543E">
        <w:rPr>
          <w:rFonts w:ascii="Times New Roman" w:hAnsi="Times New Roman" w:cs="Times New Roman"/>
          <w:sz w:val="24"/>
          <w:szCs w:val="24"/>
        </w:rPr>
        <w:tab/>
      </w:r>
      <w:r w:rsidRPr="003A543E">
        <w:rPr>
          <w:rFonts w:ascii="Times New Roman" w:hAnsi="Times New Roman" w:cs="Times New Roman"/>
          <w:sz w:val="24"/>
          <w:szCs w:val="24"/>
        </w:rPr>
        <w:tab/>
      </w:r>
      <w:r w:rsidRPr="003A543E">
        <w:rPr>
          <w:rFonts w:ascii="Times New Roman" w:hAnsi="Times New Roman" w:cs="Times New Roman"/>
          <w:sz w:val="24"/>
          <w:szCs w:val="24"/>
        </w:rPr>
        <w:tab/>
        <w:t>____Spelling</w:t>
      </w:r>
    </w:p>
    <w:sectPr w:rsidR="00CD093D" w:rsidRPr="003A543E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B76AC" w14:textId="77777777" w:rsidR="00ED1F2B" w:rsidRDefault="00ED1F2B" w:rsidP="00ED1F2B">
      <w:pPr>
        <w:spacing w:after="0" w:line="240" w:lineRule="auto"/>
      </w:pPr>
      <w:r>
        <w:separator/>
      </w:r>
    </w:p>
  </w:endnote>
  <w:endnote w:type="continuationSeparator" w:id="0">
    <w:p w14:paraId="3EF4F77A" w14:textId="77777777" w:rsidR="00ED1F2B" w:rsidRDefault="00ED1F2B" w:rsidP="00ED1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442902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27F6F6" w14:textId="0289ECE5" w:rsidR="00ED1F2B" w:rsidRDefault="00ED1F2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543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A3A09BF" w14:textId="77777777" w:rsidR="00ED1F2B" w:rsidRDefault="00ED1F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B1077" w14:textId="77777777" w:rsidR="00ED1F2B" w:rsidRDefault="00ED1F2B" w:rsidP="00ED1F2B">
      <w:pPr>
        <w:spacing w:after="0" w:line="240" w:lineRule="auto"/>
      </w:pPr>
      <w:r>
        <w:separator/>
      </w:r>
    </w:p>
  </w:footnote>
  <w:footnote w:type="continuationSeparator" w:id="0">
    <w:p w14:paraId="360F7035" w14:textId="77777777" w:rsidR="00ED1F2B" w:rsidRDefault="00ED1F2B" w:rsidP="00ED1F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B8DB2" w14:textId="3A2AA764" w:rsidR="003C3891" w:rsidRDefault="003C3891" w:rsidP="003C3891">
    <w:pPr>
      <w:pStyle w:val="Header"/>
      <w:rPr>
        <w:rFonts w:ascii="Times New Roman" w:hAnsi="Times New Roman" w:cs="Times New Roman"/>
        <w:bCs/>
        <w:iCs/>
      </w:rPr>
    </w:pPr>
    <w:r w:rsidRPr="003A543E">
      <w:rPr>
        <w:rFonts w:ascii="Times New Roman" w:hAnsi="Times New Roman" w:cs="Times New Roman"/>
        <w:bCs/>
        <w:iCs/>
      </w:rPr>
      <w:t xml:space="preserve">BA105 </w:t>
    </w:r>
    <w:r w:rsidRPr="003C3891">
      <w:rPr>
        <w:rFonts w:cstheme="minorHAnsi"/>
        <w:bCs/>
        <w:iCs/>
        <w:sz w:val="20"/>
        <w:szCs w:val="20"/>
      </w:rPr>
      <w:tab/>
    </w:r>
    <w:r w:rsidRPr="003C3891">
      <w:rPr>
        <w:rFonts w:cstheme="minorHAnsi"/>
        <w:bCs/>
        <w:iCs/>
        <w:sz w:val="20"/>
        <w:szCs w:val="20"/>
      </w:rPr>
      <w:tab/>
    </w:r>
    <w:r w:rsidR="00BF0A0F">
      <w:rPr>
        <w:rFonts w:ascii="Times New Roman" w:hAnsi="Times New Roman" w:cs="Times New Roman"/>
        <w:bCs/>
        <w:iCs/>
      </w:rPr>
      <w:t>Spring 2022</w:t>
    </w:r>
  </w:p>
  <w:p w14:paraId="11646FA3" w14:textId="77777777" w:rsidR="00BF0A0F" w:rsidRPr="003C3891" w:rsidRDefault="00BF0A0F" w:rsidP="003C3891">
    <w:pPr>
      <w:pStyle w:val="Header"/>
      <w:rPr>
        <w:rFonts w:cstheme="minorHAnsi"/>
        <w:bCs/>
        <w:iCs/>
        <w:sz w:val="20"/>
        <w:szCs w:val="20"/>
      </w:rPr>
    </w:pPr>
  </w:p>
  <w:p w14:paraId="50F0B576" w14:textId="77777777" w:rsidR="003C3891" w:rsidRPr="003C3891" w:rsidRDefault="003C3891">
    <w:pPr>
      <w:pStyle w:val="Header"/>
      <w:rPr>
        <w:rFonts w:cstheme="minorHAnsi"/>
        <w:bCs/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64827"/>
    <w:multiLevelType w:val="hybridMultilevel"/>
    <w:tmpl w:val="9800D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D34F7C"/>
    <w:multiLevelType w:val="hybridMultilevel"/>
    <w:tmpl w:val="121C1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90CD8"/>
    <w:multiLevelType w:val="hybridMultilevel"/>
    <w:tmpl w:val="EEB067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27B0B15"/>
    <w:multiLevelType w:val="hybridMultilevel"/>
    <w:tmpl w:val="EF682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B74D6F"/>
    <w:multiLevelType w:val="hybridMultilevel"/>
    <w:tmpl w:val="CA0A6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C9301E"/>
    <w:multiLevelType w:val="hybridMultilevel"/>
    <w:tmpl w:val="528A08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FDD"/>
    <w:rsid w:val="000A21D6"/>
    <w:rsid w:val="000A32D6"/>
    <w:rsid w:val="001351D1"/>
    <w:rsid w:val="00145F39"/>
    <w:rsid w:val="00195402"/>
    <w:rsid w:val="0022579D"/>
    <w:rsid w:val="002404D4"/>
    <w:rsid w:val="00254435"/>
    <w:rsid w:val="0033739E"/>
    <w:rsid w:val="003A543E"/>
    <w:rsid w:val="003C3891"/>
    <w:rsid w:val="006F0E15"/>
    <w:rsid w:val="00880108"/>
    <w:rsid w:val="009E0A7F"/>
    <w:rsid w:val="00A334A9"/>
    <w:rsid w:val="00AB534A"/>
    <w:rsid w:val="00BF0A0F"/>
    <w:rsid w:val="00C12D2D"/>
    <w:rsid w:val="00CD093D"/>
    <w:rsid w:val="00D23DF5"/>
    <w:rsid w:val="00D41FDD"/>
    <w:rsid w:val="00DF2B5E"/>
    <w:rsid w:val="00E3277A"/>
    <w:rsid w:val="00E56788"/>
    <w:rsid w:val="00E60D17"/>
    <w:rsid w:val="00ED1F2B"/>
    <w:rsid w:val="00F4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473A83"/>
  <w15:chartTrackingRefBased/>
  <w15:docId w15:val="{902D3938-37F8-488A-9FAB-153597FA6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396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CD0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D1F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1F2B"/>
  </w:style>
  <w:style w:type="paragraph" w:styleId="Footer">
    <w:name w:val="footer"/>
    <w:basedOn w:val="Normal"/>
    <w:link w:val="FooterChar"/>
    <w:uiPriority w:val="99"/>
    <w:unhideWhenUsed/>
    <w:rsid w:val="00ED1F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1F2B"/>
  </w:style>
  <w:style w:type="paragraph" w:styleId="BalloonText">
    <w:name w:val="Balloon Text"/>
    <w:basedOn w:val="Normal"/>
    <w:link w:val="BalloonTextChar"/>
    <w:uiPriority w:val="99"/>
    <w:semiHidden/>
    <w:unhideWhenUsed/>
    <w:rsid w:val="008801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1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DFB7B-5604-4A0B-BDD4-DEE233277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Hartin, Nancy</dc:creator>
  <cp:keywords/>
  <dc:description/>
  <cp:lastModifiedBy>Hartin, Nancy</cp:lastModifiedBy>
  <cp:revision>4</cp:revision>
  <cp:lastPrinted>2021-01-20T17:50:00Z</cp:lastPrinted>
  <dcterms:created xsi:type="dcterms:W3CDTF">2022-01-20T17:06:00Z</dcterms:created>
  <dcterms:modified xsi:type="dcterms:W3CDTF">2022-01-20T17:15:00Z</dcterms:modified>
</cp:coreProperties>
</file>