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D37" w:rsidRDefault="00124D37" w:rsidP="00124D37">
      <w:pPr>
        <w:contextualSpacing/>
        <w:jc w:val="center"/>
        <w:rPr>
          <w:b/>
        </w:rPr>
      </w:pPr>
      <w:r>
        <w:rPr>
          <w:b/>
        </w:rPr>
        <w:t>Lecture Notes</w:t>
      </w:r>
    </w:p>
    <w:p w:rsidR="00124D37" w:rsidRDefault="00124D37" w:rsidP="00124D37">
      <w:pPr>
        <w:contextualSpacing/>
        <w:jc w:val="center"/>
        <w:rPr>
          <w:b/>
        </w:rPr>
      </w:pPr>
      <w:r>
        <w:rPr>
          <w:b/>
        </w:rPr>
        <w:t>Music in Live Performance</w:t>
      </w:r>
    </w:p>
    <w:p w:rsidR="00124D37" w:rsidRDefault="00124D37" w:rsidP="00124D37">
      <w:pPr>
        <w:contextualSpacing/>
        <w:jc w:val="center"/>
        <w:rPr>
          <w:b/>
        </w:rPr>
      </w:pPr>
      <w:r>
        <w:rPr>
          <w:b/>
        </w:rPr>
        <w:t>Ch.31 and Ch.32</w:t>
      </w:r>
    </w:p>
    <w:p w:rsidR="00124D37" w:rsidRDefault="00124D37" w:rsidP="00124D37">
      <w:pPr>
        <w:contextualSpacing/>
        <w:jc w:val="center"/>
        <w:rPr>
          <w:b/>
        </w:rPr>
      </w:pPr>
    </w:p>
    <w:p w:rsidR="00124D37" w:rsidRDefault="00124D37" w:rsidP="00124D37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Country Rock</w:t>
      </w:r>
    </w:p>
    <w:p w:rsidR="002141D6" w:rsidRPr="002141D6" w:rsidRDefault="002141D6" w:rsidP="00124D3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Rock was created out of the blues, but it was also inspired by country music, and there were many rock bands in the 60’s that had country influences (CCR, Eagles)</w:t>
      </w:r>
    </w:p>
    <w:p w:rsidR="002141D6" w:rsidRPr="002141D6" w:rsidRDefault="002141D6" w:rsidP="00124D3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However, college towns across America, folk inspired, socially conscious music such as Woodie Guthrie and Bob Dylan </w:t>
      </w:r>
      <w:proofErr w:type="gramStart"/>
      <w:r>
        <w:rPr>
          <w:rFonts w:ascii="Arial" w:hAnsi="Arial" w:cs="Arial"/>
          <w:sz w:val="20"/>
          <w:szCs w:val="20"/>
        </w:rPr>
        <w:t>was</w:t>
      </w:r>
      <w:proofErr w:type="gramEnd"/>
      <w:r>
        <w:rPr>
          <w:rFonts w:ascii="Arial" w:hAnsi="Arial" w:cs="Arial"/>
          <w:sz w:val="20"/>
          <w:szCs w:val="20"/>
        </w:rPr>
        <w:t xml:space="preserve"> very popular.</w:t>
      </w:r>
    </w:p>
    <w:p w:rsidR="002141D6" w:rsidRPr="002141D6" w:rsidRDefault="002141D6" w:rsidP="00124D3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the Beatles came to NY. They were ironically bringing rockabilly back to the states. They became very fond of the music of Dylan and of the </w:t>
      </w:r>
      <w:proofErr w:type="spellStart"/>
      <w:r>
        <w:rPr>
          <w:rFonts w:ascii="Arial" w:hAnsi="Arial" w:cs="Arial"/>
          <w:sz w:val="20"/>
          <w:szCs w:val="20"/>
        </w:rPr>
        <w:t>Byrds</w:t>
      </w:r>
      <w:proofErr w:type="spellEnd"/>
      <w:r>
        <w:rPr>
          <w:rFonts w:ascii="Arial" w:hAnsi="Arial" w:cs="Arial"/>
          <w:sz w:val="20"/>
          <w:szCs w:val="20"/>
        </w:rPr>
        <w:t>: a country rock band in the style of CCR</w:t>
      </w:r>
    </w:p>
    <w:p w:rsidR="002141D6" w:rsidRPr="002141D6" w:rsidRDefault="002141D6" w:rsidP="00124D3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 the mid 1960s there was a friendship between these three bands that synergized rock and roll into a particular sound.</w:t>
      </w:r>
    </w:p>
    <w:p w:rsidR="002141D6" w:rsidRDefault="002141D6" w:rsidP="002141D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“Mr. Tambourine Man” (Bob Dylan) The </w:t>
      </w:r>
      <w:proofErr w:type="spellStart"/>
      <w:r>
        <w:rPr>
          <w:rFonts w:ascii="Arial" w:hAnsi="Arial" w:cs="Arial"/>
          <w:b/>
          <w:sz w:val="20"/>
          <w:szCs w:val="20"/>
        </w:rPr>
        <w:t>Byrds</w:t>
      </w:r>
      <w:proofErr w:type="spellEnd"/>
      <w:r w:rsidR="00DD2057">
        <w:rPr>
          <w:rFonts w:ascii="Arial" w:hAnsi="Arial" w:cs="Arial"/>
          <w:b/>
          <w:sz w:val="20"/>
          <w:szCs w:val="20"/>
        </w:rPr>
        <w:t xml:space="preserve"> CD 4 Track 13</w:t>
      </w:r>
    </w:p>
    <w:p w:rsidR="002141D6" w:rsidRPr="002141D6" w:rsidRDefault="002141D6" w:rsidP="002141D6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is a </w:t>
      </w:r>
      <w:proofErr w:type="spellStart"/>
      <w:r>
        <w:rPr>
          <w:rFonts w:ascii="Arial" w:hAnsi="Arial" w:cs="Arial"/>
          <w:sz w:val="20"/>
          <w:szCs w:val="20"/>
        </w:rPr>
        <w:t>Byrds</w:t>
      </w:r>
      <w:proofErr w:type="spellEnd"/>
      <w:r>
        <w:rPr>
          <w:rFonts w:ascii="Arial" w:hAnsi="Arial" w:cs="Arial"/>
          <w:sz w:val="20"/>
          <w:szCs w:val="20"/>
        </w:rPr>
        <w:t xml:space="preserve"> rendition of a Bob Dylan</w:t>
      </w:r>
    </w:p>
    <w:p w:rsidR="00DD2057" w:rsidRDefault="00DD2057" w:rsidP="00DD2057">
      <w:pPr>
        <w:rPr>
          <w:rFonts w:ascii="Arial" w:hAnsi="Arial" w:cs="Arial"/>
          <w:b/>
          <w:sz w:val="20"/>
          <w:szCs w:val="20"/>
        </w:rPr>
      </w:pPr>
    </w:p>
    <w:p w:rsidR="00DD2057" w:rsidRDefault="00DD2057" w:rsidP="00DD205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Influences of Eastern Music</w:t>
      </w:r>
    </w:p>
    <w:p w:rsidR="00DD2057" w:rsidRPr="00E02FE6" w:rsidRDefault="00DD2057" w:rsidP="00DD2057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late 60’s;</w:t>
      </w:r>
      <w:r w:rsidR="00E02FE6">
        <w:rPr>
          <w:rFonts w:ascii="Arial" w:hAnsi="Arial" w:cs="Arial"/>
          <w:sz w:val="20"/>
          <w:szCs w:val="20"/>
        </w:rPr>
        <w:t xml:space="preserve"> led by the Beatle’s and their trip to India, many fans of rock and roll became interested in the philosophies of Eastern Cultures</w:t>
      </w:r>
    </w:p>
    <w:p w:rsidR="00E02FE6" w:rsidRPr="00E02FE6" w:rsidRDefault="00E02FE6" w:rsidP="00DD2057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caught on to the extent that George Harrison took lessons on the sitar from Ravi Shankar.</w:t>
      </w:r>
    </w:p>
    <w:p w:rsidR="00E02FE6" w:rsidRPr="00E02FE6" w:rsidRDefault="00E02FE6" w:rsidP="00DD2057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Ravi was eventually brought to this country to play at Woodstock, which cemented the popularity of the Sitar in the U.S.</w:t>
      </w:r>
    </w:p>
    <w:p w:rsidR="00E02FE6" w:rsidRDefault="00E02FE6" w:rsidP="00E02F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Psychedelic and Hard Rock</w:t>
      </w:r>
    </w:p>
    <w:p w:rsidR="00E02FE6" w:rsidRPr="00E02FE6" w:rsidRDefault="00E02FE6" w:rsidP="00E02FE6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During the 60’s Rock and Roll also tended to merge with drug culture of the time, producing “Acid” or “Psychedelic” Rock.</w:t>
      </w:r>
    </w:p>
    <w:p w:rsidR="00E02FE6" w:rsidRPr="00E02FE6" w:rsidRDefault="00E02FE6" w:rsidP="00E02FE6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man at the forefront of this movement was a guitarist named Jimi Hendrix</w:t>
      </w:r>
    </w:p>
    <w:p w:rsidR="00E02FE6" w:rsidRPr="00E02FE6" w:rsidRDefault="00E02FE6" w:rsidP="00E02FE6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Jimi’s style was blues-based (12 bar blues </w:t>
      </w:r>
      <w:r w:rsidRPr="00E02FE6">
        <w:rPr>
          <w:rFonts w:ascii="Arial" w:hAnsi="Arial" w:cs="Arial"/>
          <w:b/>
          <w:sz w:val="20"/>
          <w:szCs w:val="20"/>
        </w:rPr>
        <w:t>AAB</w:t>
      </w:r>
      <w:r>
        <w:rPr>
          <w:rFonts w:ascii="Arial" w:hAnsi="Arial" w:cs="Arial"/>
          <w:sz w:val="20"/>
          <w:szCs w:val="20"/>
        </w:rPr>
        <w:t xml:space="preserve"> lyrics)</w:t>
      </w:r>
    </w:p>
    <w:p w:rsidR="00E02FE6" w:rsidRPr="00E02FE6" w:rsidRDefault="00E02FE6" w:rsidP="00E02FE6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His instrumentation featured electric bass, drums, and an electric guitar colored by distortion.</w:t>
      </w:r>
    </w:p>
    <w:p w:rsidR="00E02FE6" w:rsidRPr="00E02FE6" w:rsidRDefault="00E02FE6" w:rsidP="00E02FE6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music of Hendrix and Cream would eventually lead to British Hard Rock (Led </w:t>
      </w:r>
      <w:proofErr w:type="spellStart"/>
      <w:r>
        <w:rPr>
          <w:rFonts w:ascii="Arial" w:hAnsi="Arial" w:cs="Arial"/>
          <w:sz w:val="20"/>
          <w:szCs w:val="20"/>
        </w:rPr>
        <w:t>Zepplin</w:t>
      </w:r>
      <w:proofErr w:type="spellEnd"/>
      <w:r>
        <w:rPr>
          <w:rFonts w:ascii="Arial" w:hAnsi="Arial" w:cs="Arial"/>
          <w:sz w:val="20"/>
          <w:szCs w:val="20"/>
        </w:rPr>
        <w:t>: Black Sabbath) American Hard Rock (Iron Butterfly: Van Halen) and later spawned subgenres like Heavy Metal and thrash.</w:t>
      </w:r>
    </w:p>
    <w:p w:rsidR="00E02FE6" w:rsidRDefault="00D1364B" w:rsidP="00E02F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“Purple Haze” Bob Dylan (Jimi Hendrix).</w:t>
      </w:r>
    </w:p>
    <w:p w:rsidR="00D1364B" w:rsidRDefault="00D1364B" w:rsidP="00E02F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Jazz-Rock/Fusion</w:t>
      </w:r>
    </w:p>
    <w:p w:rsidR="00D1364B" w:rsidRDefault="00D1364B" w:rsidP="00D1364B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were two primary styles that combined Jazz and Rock</w:t>
      </w:r>
    </w:p>
    <w:p w:rsidR="00D1364B" w:rsidRDefault="001278D9" w:rsidP="00D1364B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Fusion</w:t>
      </w:r>
      <w:r w:rsidR="00D1364B">
        <w:rPr>
          <w:rFonts w:ascii="Arial" w:hAnsi="Arial" w:cs="Arial"/>
          <w:b/>
          <w:sz w:val="20"/>
          <w:szCs w:val="20"/>
        </w:rPr>
        <w:t xml:space="preserve">: </w:t>
      </w:r>
      <w:r w:rsidR="00D1364B">
        <w:rPr>
          <w:rFonts w:ascii="Arial" w:hAnsi="Arial" w:cs="Arial"/>
          <w:sz w:val="20"/>
          <w:szCs w:val="20"/>
        </w:rPr>
        <w:t xml:space="preserve"> an instrumental style that includes extensive improvisation. (Miles Davis was involved with its </w:t>
      </w:r>
      <w:r>
        <w:rPr>
          <w:rFonts w:ascii="Arial" w:hAnsi="Arial" w:cs="Arial"/>
          <w:sz w:val="20"/>
          <w:szCs w:val="20"/>
        </w:rPr>
        <w:t>beginnings</w:t>
      </w:r>
      <w:r w:rsidR="00D1364B">
        <w:rPr>
          <w:rFonts w:ascii="Arial" w:hAnsi="Arial" w:cs="Arial"/>
          <w:sz w:val="20"/>
          <w:szCs w:val="20"/>
        </w:rPr>
        <w:t>)</w:t>
      </w:r>
    </w:p>
    <w:p w:rsidR="001278D9" w:rsidRDefault="001278D9" w:rsidP="00D1364B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Jazz-Rock: </w:t>
      </w:r>
      <w:r>
        <w:rPr>
          <w:rFonts w:ascii="Arial" w:hAnsi="Arial" w:cs="Arial"/>
          <w:sz w:val="20"/>
          <w:szCs w:val="20"/>
        </w:rPr>
        <w:t>a style that features a lead vocalist accompanied by horns and rhythm sections.</w:t>
      </w:r>
    </w:p>
    <w:p w:rsidR="001278D9" w:rsidRDefault="001278D9" w:rsidP="001278D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“Spinning Wheel” (Thomas-Lipsius), Blood Sweat and Tears. CD 4 Track 14</w:t>
      </w:r>
    </w:p>
    <w:p w:rsidR="001278D9" w:rsidRDefault="001278D9" w:rsidP="001278D9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Early Example of Jazz-Rock</w:t>
      </w:r>
      <w:bookmarkStart w:id="0" w:name="_GoBack"/>
      <w:bookmarkEnd w:id="0"/>
    </w:p>
    <w:p w:rsidR="001278D9" w:rsidRDefault="001278D9" w:rsidP="001278D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Blues Revival: Country and Rock Blues</w:t>
      </w:r>
    </w:p>
    <w:p w:rsidR="001278D9" w:rsidRDefault="001278D9" w:rsidP="001278D9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Although Blues has never truly left us (as we have seen) it did experience revivals in the 1960’s and again in the 1980’s</w:t>
      </w:r>
    </w:p>
    <w:p w:rsidR="001278D9" w:rsidRDefault="001278D9" w:rsidP="001278D9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Guitarist Stevie Ray Vaughn is an example of a guitarist with clear blues influence</w:t>
      </w:r>
    </w:p>
    <w:p w:rsidR="001278D9" w:rsidRDefault="001278D9" w:rsidP="001278D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</w:t>
      </w:r>
      <w:proofErr w:type="spellStart"/>
      <w:r>
        <w:rPr>
          <w:rFonts w:ascii="Arial" w:hAnsi="Arial" w:cs="Arial"/>
          <w:b/>
          <w:sz w:val="20"/>
          <w:szCs w:val="20"/>
        </w:rPr>
        <w:t>Ain’t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Gone ‘N’ Give up on Love,” Stevie Ray Vaughn. CD 4 Track 16</w:t>
      </w:r>
    </w:p>
    <w:p w:rsidR="00067D88" w:rsidRDefault="00067D88" w:rsidP="00067D88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familiar chord progression do we hear? What familiar lyric pattern?</w:t>
      </w:r>
    </w:p>
    <w:p w:rsidR="00316237" w:rsidRDefault="00316237" w:rsidP="00316237">
      <w:pPr>
        <w:rPr>
          <w:rFonts w:ascii="Arial" w:hAnsi="Arial" w:cs="Arial"/>
          <w:b/>
          <w:sz w:val="20"/>
          <w:szCs w:val="20"/>
        </w:rPr>
      </w:pPr>
    </w:p>
    <w:p w:rsidR="003A3F7B" w:rsidRPr="001C3492" w:rsidRDefault="003A3F7B" w:rsidP="001C3492">
      <w:pPr>
        <w:rPr>
          <w:rFonts w:ascii="Arial" w:hAnsi="Arial" w:cs="Arial"/>
          <w:b/>
          <w:sz w:val="20"/>
          <w:szCs w:val="20"/>
        </w:rPr>
      </w:pPr>
    </w:p>
    <w:sectPr w:rsidR="003A3F7B" w:rsidRPr="001C3492" w:rsidSect="00C94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94ED3"/>
    <w:multiLevelType w:val="hybridMultilevel"/>
    <w:tmpl w:val="91701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7067F"/>
    <w:multiLevelType w:val="hybridMultilevel"/>
    <w:tmpl w:val="EB38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A03E6"/>
    <w:multiLevelType w:val="hybridMultilevel"/>
    <w:tmpl w:val="48D80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309B7"/>
    <w:multiLevelType w:val="hybridMultilevel"/>
    <w:tmpl w:val="F5324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B132C"/>
    <w:multiLevelType w:val="hybridMultilevel"/>
    <w:tmpl w:val="4B08C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A60C0"/>
    <w:multiLevelType w:val="hybridMultilevel"/>
    <w:tmpl w:val="9AD6A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F7989"/>
    <w:multiLevelType w:val="hybridMultilevel"/>
    <w:tmpl w:val="95D4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9011B"/>
    <w:multiLevelType w:val="hybridMultilevel"/>
    <w:tmpl w:val="5F607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90F04"/>
    <w:multiLevelType w:val="hybridMultilevel"/>
    <w:tmpl w:val="934E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E5310"/>
    <w:multiLevelType w:val="hybridMultilevel"/>
    <w:tmpl w:val="EEEA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23C12"/>
    <w:multiLevelType w:val="hybridMultilevel"/>
    <w:tmpl w:val="61CEA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0192D"/>
    <w:multiLevelType w:val="hybridMultilevel"/>
    <w:tmpl w:val="12F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62577"/>
    <w:multiLevelType w:val="hybridMultilevel"/>
    <w:tmpl w:val="25429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8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6"/>
  </w:num>
  <w:num w:numId="10">
    <w:abstractNumId w:val="11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D37"/>
    <w:rsid w:val="00067D88"/>
    <w:rsid w:val="00124D37"/>
    <w:rsid w:val="001278D9"/>
    <w:rsid w:val="001C3492"/>
    <w:rsid w:val="002141D6"/>
    <w:rsid w:val="00283691"/>
    <w:rsid w:val="00316237"/>
    <w:rsid w:val="003A3F7B"/>
    <w:rsid w:val="003B4023"/>
    <w:rsid w:val="00632C2D"/>
    <w:rsid w:val="006A738F"/>
    <w:rsid w:val="0072159F"/>
    <w:rsid w:val="00A46732"/>
    <w:rsid w:val="00BC6908"/>
    <w:rsid w:val="00C94ACB"/>
    <w:rsid w:val="00D1364B"/>
    <w:rsid w:val="00DD2057"/>
    <w:rsid w:val="00E0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35E74"/>
  <w15:docId w15:val="{E6C26CC0-8DDD-43C5-8FB2-2B706824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D3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4D3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Scott Phillips</dc:creator>
  <cp:keywords/>
  <dc:description/>
  <cp:lastModifiedBy>Matthew Scott Phillips</cp:lastModifiedBy>
  <cp:revision>2</cp:revision>
  <cp:lastPrinted>2010-04-14T21:34:00Z</cp:lastPrinted>
  <dcterms:created xsi:type="dcterms:W3CDTF">2019-09-27T14:49:00Z</dcterms:created>
  <dcterms:modified xsi:type="dcterms:W3CDTF">2019-09-27T14:49:00Z</dcterms:modified>
</cp:coreProperties>
</file>